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A0" w:rsidRDefault="001C64A0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SISTEMA VENTRICULAR</w:t>
      </w:r>
    </w:p>
    <w:p w:rsidR="001C64A0" w:rsidRDefault="001C64A0">
      <w:pPr>
        <w:rPr>
          <w:rFonts w:ascii="Comic Sans MS" w:hAnsi="Comic Sans MS"/>
        </w:rPr>
      </w:pPr>
    </w:p>
    <w:p w:rsidR="001C64A0" w:rsidRDefault="001C64A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Definición: </w:t>
      </w:r>
      <w:r>
        <w:rPr>
          <w:rFonts w:ascii="Comic Sans MS" w:hAnsi="Comic Sans MS"/>
          <w:sz w:val="20"/>
          <w:szCs w:val="20"/>
        </w:rPr>
        <w:t xml:space="preserve">Los ventrículos son cavidades donde se forma y circula el LCR. Estas cavidades se comunican entre si y son en sentido </w:t>
      </w:r>
      <w:r w:rsidR="00003B3E">
        <w:rPr>
          <w:rFonts w:ascii="Comic Sans MS" w:hAnsi="Comic Sans MS"/>
          <w:sz w:val="20"/>
          <w:szCs w:val="20"/>
        </w:rPr>
        <w:t>cráneo</w:t>
      </w:r>
      <w:r>
        <w:rPr>
          <w:rFonts w:ascii="Comic Sans MS" w:hAnsi="Comic Sans MS"/>
          <w:sz w:val="20"/>
          <w:szCs w:val="20"/>
        </w:rPr>
        <w:t xml:space="preserve"> caudal: </w:t>
      </w:r>
      <w:r w:rsidRPr="001C64A0">
        <w:rPr>
          <w:rFonts w:ascii="Comic Sans MS" w:hAnsi="Comic Sans MS"/>
          <w:b/>
          <w:sz w:val="20"/>
          <w:szCs w:val="20"/>
        </w:rPr>
        <w:t xml:space="preserve">Ventrículos laterales, ventrículo medio o tercer ventrículo y cuarto </w:t>
      </w:r>
      <w:r>
        <w:rPr>
          <w:rFonts w:ascii="Comic Sans MS" w:hAnsi="Comic Sans MS"/>
          <w:b/>
          <w:sz w:val="20"/>
          <w:szCs w:val="20"/>
        </w:rPr>
        <w:t>ventrículo.</w:t>
      </w: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29480E" w:rsidRDefault="0029480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Ventrículos laterales: </w:t>
      </w:r>
      <w:r w:rsidR="001C64A0">
        <w:rPr>
          <w:rFonts w:ascii="Comic Sans MS" w:hAnsi="Comic Sans MS"/>
          <w:sz w:val="20"/>
          <w:szCs w:val="20"/>
        </w:rPr>
        <w:t>Son cavidade</w:t>
      </w:r>
      <w:r w:rsidR="00003B3E">
        <w:rPr>
          <w:rFonts w:ascii="Comic Sans MS" w:hAnsi="Comic Sans MS"/>
          <w:sz w:val="20"/>
          <w:szCs w:val="20"/>
        </w:rPr>
        <w:t>s</w:t>
      </w:r>
      <w:r w:rsidR="001C64A0">
        <w:rPr>
          <w:rFonts w:ascii="Comic Sans MS" w:hAnsi="Comic Sans MS"/>
          <w:sz w:val="20"/>
          <w:szCs w:val="20"/>
        </w:rPr>
        <w:t xml:space="preserve"> situa</w:t>
      </w:r>
      <w:r w:rsidR="00003B3E">
        <w:rPr>
          <w:rFonts w:ascii="Comic Sans MS" w:hAnsi="Comic Sans MS"/>
          <w:sz w:val="20"/>
          <w:szCs w:val="20"/>
        </w:rPr>
        <w:t>das por encima de ambos talamos y por debajo del cuerpo calloso.</w:t>
      </w:r>
    </w:p>
    <w:p w:rsidR="001C64A0" w:rsidRDefault="001C64A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Se comunica con el tercer ventrículo por el </w:t>
      </w:r>
      <w:r w:rsidRPr="001C64A0">
        <w:rPr>
          <w:rFonts w:ascii="Comic Sans MS" w:hAnsi="Comic Sans MS"/>
          <w:b/>
          <w:sz w:val="20"/>
          <w:szCs w:val="20"/>
        </w:rPr>
        <w:t>agujero de Monro</w:t>
      </w:r>
      <w:r>
        <w:rPr>
          <w:rFonts w:ascii="Comic Sans MS" w:hAnsi="Comic Sans MS"/>
          <w:b/>
          <w:sz w:val="20"/>
          <w:szCs w:val="20"/>
        </w:rPr>
        <w:t>.</w:t>
      </w:r>
    </w:p>
    <w:p w:rsidR="001C64A0" w:rsidRDefault="001C64A0">
      <w:pPr>
        <w:rPr>
          <w:rFonts w:ascii="Comic Sans MS" w:hAnsi="Comic Sans MS"/>
          <w:sz w:val="20"/>
          <w:szCs w:val="20"/>
        </w:rPr>
      </w:pPr>
      <w:r w:rsidRPr="001C64A0">
        <w:rPr>
          <w:rFonts w:ascii="Comic Sans MS" w:hAnsi="Comic Sans MS"/>
          <w:sz w:val="20"/>
          <w:szCs w:val="20"/>
        </w:rPr>
        <w:t>Cada ventrículo presenta un cuerpo y tres prolo</w:t>
      </w:r>
      <w:r>
        <w:rPr>
          <w:rFonts w:ascii="Comic Sans MS" w:hAnsi="Comic Sans MS"/>
          <w:sz w:val="20"/>
          <w:szCs w:val="20"/>
        </w:rPr>
        <w:t>n</w:t>
      </w:r>
      <w:r w:rsidRPr="001C64A0">
        <w:rPr>
          <w:rFonts w:ascii="Comic Sans MS" w:hAnsi="Comic Sans MS"/>
          <w:sz w:val="20"/>
          <w:szCs w:val="20"/>
        </w:rPr>
        <w:t>gaciones</w:t>
      </w:r>
      <w:r>
        <w:rPr>
          <w:rFonts w:ascii="Comic Sans MS" w:hAnsi="Comic Sans MS"/>
          <w:sz w:val="20"/>
          <w:szCs w:val="20"/>
        </w:rPr>
        <w:t xml:space="preserve"> (frontales, occipitales y temporales).</w:t>
      </w:r>
    </w:p>
    <w:p w:rsidR="001C64A0" w:rsidRDefault="001C64A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1C64A0" w:rsidRDefault="001C64A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Acueducto de Silvio: </w:t>
      </w:r>
      <w:r>
        <w:rPr>
          <w:rFonts w:ascii="Comic Sans MS" w:hAnsi="Comic Sans MS"/>
          <w:sz w:val="20"/>
          <w:szCs w:val="20"/>
        </w:rPr>
        <w:t>Comunica el tercer ventrículo con el cuarto ventrículo.</w:t>
      </w: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Cuarto ventrículo: </w:t>
      </w:r>
      <w:r>
        <w:rPr>
          <w:rFonts w:ascii="Comic Sans MS" w:hAnsi="Comic Sans MS"/>
          <w:sz w:val="20"/>
          <w:szCs w:val="20"/>
        </w:rPr>
        <w:t xml:space="preserve">Esta situado por detrás del tronco </w:t>
      </w:r>
      <w:r w:rsidR="00003B3E">
        <w:rPr>
          <w:rFonts w:ascii="Comic Sans MS" w:hAnsi="Comic Sans MS"/>
          <w:sz w:val="20"/>
          <w:szCs w:val="20"/>
        </w:rPr>
        <w:t>encefálico</w:t>
      </w:r>
      <w:r>
        <w:rPr>
          <w:rFonts w:ascii="Comic Sans MS" w:hAnsi="Comic Sans MS"/>
          <w:sz w:val="20"/>
          <w:szCs w:val="20"/>
        </w:rPr>
        <w:t xml:space="preserve"> y cubierto por el cerebelo.</w:t>
      </w: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1C64A0" w:rsidRDefault="006F5542">
      <w:pPr>
        <w:rPr>
          <w:rFonts w:ascii="Comic Sans MS" w:hAnsi="Comic Sans MS"/>
        </w:rPr>
      </w:pPr>
      <w:r>
        <w:rPr>
          <w:rFonts w:ascii="Comic Sans MS" w:hAnsi="Comic Sans MS"/>
        </w:rPr>
        <w:t>MENINGES Y CIRCULACIÓN DEL LCR</w:t>
      </w:r>
    </w:p>
    <w:p w:rsidR="006F5542" w:rsidRDefault="006F5542">
      <w:pPr>
        <w:rPr>
          <w:rFonts w:ascii="Comic Sans MS" w:hAnsi="Comic Sans MS"/>
        </w:rPr>
      </w:pPr>
    </w:p>
    <w:p w:rsidR="006F5542" w:rsidRDefault="006F554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Son membranas que junto al LCR sostienen, nutren y protegen al SNC.</w:t>
      </w:r>
    </w:p>
    <w:p w:rsidR="006F5542" w:rsidRDefault="006F5542">
      <w:pPr>
        <w:rPr>
          <w:rFonts w:ascii="Comic Sans MS" w:hAnsi="Comic Sans MS"/>
          <w:sz w:val="20"/>
          <w:szCs w:val="20"/>
        </w:rPr>
      </w:pPr>
    </w:p>
    <w:p w:rsidR="006F5542" w:rsidRDefault="00003B3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Están</w:t>
      </w:r>
      <w:r w:rsidR="006F5542">
        <w:rPr>
          <w:rFonts w:ascii="Comic Sans MS" w:hAnsi="Comic Sans MS"/>
          <w:sz w:val="20"/>
          <w:szCs w:val="20"/>
        </w:rPr>
        <w:t xml:space="preserve"> dispuestas en tres capas que de la superficie a la profundidad son:</w:t>
      </w:r>
    </w:p>
    <w:p w:rsidR="006F5542" w:rsidRDefault="006F5542">
      <w:pPr>
        <w:rPr>
          <w:rFonts w:ascii="Comic Sans MS" w:hAnsi="Comic Sans MS"/>
          <w:sz w:val="20"/>
          <w:szCs w:val="20"/>
        </w:rPr>
      </w:pPr>
    </w:p>
    <w:p w:rsidR="006F5542" w:rsidRPr="006F5542" w:rsidRDefault="006F5542" w:rsidP="006F5542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DURAMADRE</w:t>
      </w:r>
    </w:p>
    <w:p w:rsidR="006F5542" w:rsidRDefault="006F5542" w:rsidP="006F5542">
      <w:pPr>
        <w:rPr>
          <w:rFonts w:ascii="Comic Sans MS" w:hAnsi="Comic Sans MS"/>
          <w:b/>
          <w:sz w:val="20"/>
          <w:szCs w:val="20"/>
        </w:rPr>
      </w:pPr>
    </w:p>
    <w:p w:rsidR="006F5542" w:rsidRPr="006F5542" w:rsidRDefault="006F5542" w:rsidP="006F5542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ARACNOIDES</w:t>
      </w:r>
    </w:p>
    <w:p w:rsidR="006F5542" w:rsidRDefault="006F5542" w:rsidP="006F5542">
      <w:pPr>
        <w:rPr>
          <w:rFonts w:ascii="Comic Sans MS" w:hAnsi="Comic Sans MS"/>
          <w:sz w:val="20"/>
          <w:szCs w:val="20"/>
        </w:rPr>
      </w:pPr>
    </w:p>
    <w:p w:rsidR="006F5542" w:rsidRPr="006F5542" w:rsidRDefault="006F5542" w:rsidP="006F5542">
      <w:pPr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PIAMADRE</w:t>
      </w:r>
    </w:p>
    <w:p w:rsidR="006F5542" w:rsidRDefault="006F5542" w:rsidP="006F5542">
      <w:pPr>
        <w:rPr>
          <w:rFonts w:ascii="Comic Sans MS" w:hAnsi="Comic Sans MS"/>
          <w:sz w:val="20"/>
          <w:szCs w:val="20"/>
        </w:rPr>
      </w:pPr>
    </w:p>
    <w:p w:rsidR="006F5542" w:rsidRDefault="006F5542" w:rsidP="006F5542">
      <w:pPr>
        <w:ind w:left="1080"/>
        <w:rPr>
          <w:rFonts w:ascii="Comic Sans MS" w:hAnsi="Comic Sans MS"/>
          <w:b/>
          <w:sz w:val="20"/>
          <w:szCs w:val="20"/>
        </w:rPr>
      </w:pPr>
    </w:p>
    <w:p w:rsidR="006F5542" w:rsidRDefault="006F5542" w:rsidP="006F5542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Entre la aracnoides y la piamadre se encuentra el </w:t>
      </w:r>
      <w:r w:rsidR="00FE4623">
        <w:rPr>
          <w:rFonts w:ascii="Comic Sans MS" w:hAnsi="Comic Sans MS"/>
          <w:b/>
          <w:sz w:val="20"/>
          <w:szCs w:val="20"/>
        </w:rPr>
        <w:t>espacio subaracnoideo donde circula el LCR</w:t>
      </w:r>
    </w:p>
    <w:p w:rsidR="00FE4623" w:rsidRDefault="00FE4623" w:rsidP="006F5542">
      <w:pPr>
        <w:rPr>
          <w:rFonts w:ascii="Comic Sans MS" w:hAnsi="Comic Sans MS"/>
          <w:b/>
          <w:sz w:val="20"/>
          <w:szCs w:val="20"/>
        </w:rPr>
      </w:pPr>
    </w:p>
    <w:p w:rsidR="00FE4623" w:rsidRDefault="00FE4623" w:rsidP="006F5542">
      <w:pPr>
        <w:rPr>
          <w:rFonts w:ascii="Comic Sans MS" w:hAnsi="Comic Sans MS"/>
          <w:sz w:val="20"/>
          <w:szCs w:val="20"/>
        </w:rPr>
      </w:pPr>
      <w:r w:rsidRPr="0029480E">
        <w:rPr>
          <w:rFonts w:ascii="Comic Sans MS" w:hAnsi="Comic Sans MS"/>
          <w:b/>
        </w:rPr>
        <w:t xml:space="preserve">Liquido </w:t>
      </w:r>
      <w:r w:rsidR="00003B3E" w:rsidRPr="0029480E">
        <w:rPr>
          <w:rFonts w:ascii="Comic Sans MS" w:hAnsi="Comic Sans MS"/>
          <w:b/>
        </w:rPr>
        <w:t>cefalorraquídeo</w:t>
      </w:r>
      <w:r>
        <w:rPr>
          <w:rFonts w:ascii="Comic Sans MS" w:hAnsi="Comic Sans MS"/>
          <w:b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 xml:space="preserve">Es un liquido incoloro de baja densidad y alcalino. Contiene agua, CLNA, glucosa, K, </w:t>
      </w:r>
      <w:r w:rsidR="00003B3E">
        <w:rPr>
          <w:rFonts w:ascii="Comic Sans MS" w:hAnsi="Comic Sans MS"/>
          <w:sz w:val="20"/>
          <w:szCs w:val="20"/>
        </w:rPr>
        <w:t>proteínas</w:t>
      </w:r>
      <w:r>
        <w:rPr>
          <w:rFonts w:ascii="Comic Sans MS" w:hAnsi="Comic Sans MS"/>
          <w:sz w:val="20"/>
          <w:szCs w:val="20"/>
        </w:rPr>
        <w:t xml:space="preserve"> y elementos celulares. Su función es proteger</w:t>
      </w:r>
      <w:r w:rsidR="0029480E">
        <w:rPr>
          <w:rFonts w:ascii="Comic Sans MS" w:hAnsi="Comic Sans MS"/>
          <w:sz w:val="20"/>
          <w:szCs w:val="20"/>
        </w:rPr>
        <w:t xml:space="preserve"> y sostener</w:t>
      </w:r>
      <w:r>
        <w:rPr>
          <w:rFonts w:ascii="Comic Sans MS" w:hAnsi="Comic Sans MS"/>
          <w:sz w:val="20"/>
          <w:szCs w:val="20"/>
        </w:rPr>
        <w:t xml:space="preserve"> al SNC</w:t>
      </w:r>
      <w:r w:rsidR="0029480E">
        <w:rPr>
          <w:rFonts w:ascii="Comic Sans MS" w:hAnsi="Comic Sans MS"/>
          <w:sz w:val="20"/>
          <w:szCs w:val="20"/>
        </w:rPr>
        <w:t>.</w:t>
      </w:r>
    </w:p>
    <w:p w:rsidR="0029480E" w:rsidRDefault="0029480E" w:rsidP="006F5542">
      <w:pPr>
        <w:rPr>
          <w:rFonts w:ascii="Comic Sans MS" w:hAnsi="Comic Sans MS"/>
          <w:sz w:val="20"/>
          <w:szCs w:val="20"/>
        </w:rPr>
      </w:pPr>
    </w:p>
    <w:p w:rsidR="0029480E" w:rsidRDefault="0029480E" w:rsidP="006F554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Origen: </w:t>
      </w:r>
      <w:r>
        <w:rPr>
          <w:rFonts w:ascii="Comic Sans MS" w:hAnsi="Comic Sans MS"/>
          <w:sz w:val="20"/>
          <w:szCs w:val="20"/>
        </w:rPr>
        <w:t>Plexos coroideos de los ventrículos laterales, como consecuencia de la filtración del plasma a partir de la sangre arterial.</w:t>
      </w:r>
    </w:p>
    <w:p w:rsidR="0029480E" w:rsidRDefault="0029480E" w:rsidP="006F5542">
      <w:pPr>
        <w:rPr>
          <w:rFonts w:ascii="Comic Sans MS" w:hAnsi="Comic Sans MS"/>
          <w:sz w:val="20"/>
          <w:szCs w:val="20"/>
        </w:rPr>
      </w:pPr>
    </w:p>
    <w:p w:rsidR="0029480E" w:rsidRDefault="0029480E" w:rsidP="006F554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Circulación: </w:t>
      </w:r>
      <w:r w:rsidRPr="0029480E">
        <w:rPr>
          <w:rFonts w:ascii="Comic Sans MS" w:hAnsi="Comic Sans MS"/>
          <w:sz w:val="20"/>
          <w:szCs w:val="20"/>
        </w:rPr>
        <w:t xml:space="preserve">El </w:t>
      </w:r>
      <w:r w:rsidR="00003B3E" w:rsidRPr="0029480E">
        <w:rPr>
          <w:rFonts w:ascii="Comic Sans MS" w:hAnsi="Comic Sans MS"/>
          <w:sz w:val="20"/>
          <w:szCs w:val="20"/>
        </w:rPr>
        <w:t>líquido</w:t>
      </w:r>
      <w:r w:rsidRPr="0029480E">
        <w:rPr>
          <w:rFonts w:ascii="Comic Sans MS" w:hAnsi="Comic Sans MS"/>
          <w:sz w:val="20"/>
          <w:szCs w:val="20"/>
        </w:rPr>
        <w:t xml:space="preserve"> </w:t>
      </w:r>
      <w:r w:rsidR="00003B3E" w:rsidRPr="0029480E">
        <w:rPr>
          <w:rFonts w:ascii="Comic Sans MS" w:hAnsi="Comic Sans MS"/>
          <w:sz w:val="20"/>
          <w:szCs w:val="20"/>
        </w:rPr>
        <w:t>cefalorraquídeo</w:t>
      </w:r>
      <w:r w:rsidRPr="0029480E">
        <w:rPr>
          <w:rFonts w:ascii="Comic Sans MS" w:hAnsi="Comic Sans MS"/>
          <w:sz w:val="20"/>
          <w:szCs w:val="20"/>
        </w:rPr>
        <w:t xml:space="preserve"> por los plexos coroideos de los ventrículos laterales</w:t>
      </w:r>
      <w:r>
        <w:rPr>
          <w:rFonts w:ascii="Comic Sans MS" w:hAnsi="Comic Sans MS"/>
          <w:sz w:val="20"/>
          <w:szCs w:val="20"/>
        </w:rPr>
        <w:t xml:space="preserve"> pasa a </w:t>
      </w:r>
      <w:r w:rsidR="00003B3E">
        <w:rPr>
          <w:rFonts w:ascii="Comic Sans MS" w:hAnsi="Comic Sans MS"/>
          <w:sz w:val="20"/>
          <w:szCs w:val="20"/>
        </w:rPr>
        <w:t>través</w:t>
      </w:r>
      <w:r>
        <w:rPr>
          <w:rFonts w:ascii="Comic Sans MS" w:hAnsi="Comic Sans MS"/>
          <w:sz w:val="20"/>
          <w:szCs w:val="20"/>
        </w:rPr>
        <w:t xml:space="preserve"> del agujero de Monro a la cavidad del tercer ventrículo, el cual se comunica a </w:t>
      </w:r>
      <w:r w:rsidR="00003B3E">
        <w:rPr>
          <w:rFonts w:ascii="Comic Sans MS" w:hAnsi="Comic Sans MS"/>
          <w:sz w:val="20"/>
          <w:szCs w:val="20"/>
        </w:rPr>
        <w:t>través</w:t>
      </w:r>
      <w:r>
        <w:rPr>
          <w:rFonts w:ascii="Comic Sans MS" w:hAnsi="Comic Sans MS"/>
          <w:sz w:val="20"/>
          <w:szCs w:val="20"/>
        </w:rPr>
        <w:t xml:space="preserve"> del acueducto de </w:t>
      </w:r>
      <w:r w:rsidR="00003B3E">
        <w:rPr>
          <w:rFonts w:ascii="Comic Sans MS" w:hAnsi="Comic Sans MS"/>
          <w:sz w:val="20"/>
          <w:szCs w:val="20"/>
        </w:rPr>
        <w:t>Silvio</w:t>
      </w:r>
      <w:r>
        <w:rPr>
          <w:rFonts w:ascii="Comic Sans MS" w:hAnsi="Comic Sans MS"/>
          <w:sz w:val="20"/>
          <w:szCs w:val="20"/>
        </w:rPr>
        <w:t xml:space="preserve"> con el cuarto ventrículo.</w:t>
      </w:r>
    </w:p>
    <w:p w:rsidR="0029480E" w:rsidRPr="0029480E" w:rsidRDefault="0029480E" w:rsidP="006F5542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Del cuarto ventrículo pasa al espacio subaracnoideo por los agujeros de Magendie y Luchska. Este espacio presenta dilataciones comunicadas entre si llamadas </w:t>
      </w:r>
      <w:r>
        <w:rPr>
          <w:rFonts w:ascii="Comic Sans MS" w:hAnsi="Comic Sans MS"/>
          <w:b/>
          <w:sz w:val="20"/>
          <w:szCs w:val="20"/>
        </w:rPr>
        <w:t>cisternas</w:t>
      </w:r>
    </w:p>
    <w:p w:rsidR="001C64A0" w:rsidRDefault="001C64A0">
      <w:pPr>
        <w:rPr>
          <w:rFonts w:ascii="Comic Sans MS" w:hAnsi="Comic Sans MS"/>
          <w:sz w:val="20"/>
          <w:szCs w:val="20"/>
        </w:rPr>
      </w:pPr>
    </w:p>
    <w:p w:rsidR="00552EC6" w:rsidRDefault="00552EC6">
      <w:pPr>
        <w:rPr>
          <w:rFonts w:ascii="Comic Sans MS" w:hAnsi="Comic Sans MS"/>
          <w:sz w:val="20"/>
          <w:szCs w:val="20"/>
        </w:rPr>
      </w:pPr>
    </w:p>
    <w:p w:rsidR="00552EC6" w:rsidRPr="00552EC6" w:rsidRDefault="00552EC6">
      <w:pPr>
        <w:rPr>
          <w:rFonts w:ascii="Comic Sans MS" w:hAnsi="Comic Sans MS"/>
          <w:sz w:val="20"/>
          <w:szCs w:val="20"/>
        </w:rPr>
      </w:pPr>
      <w:r w:rsidRPr="00552EC6">
        <w:rPr>
          <w:rFonts w:ascii="Comic Sans MS" w:hAnsi="Comic Sans MS"/>
          <w:b/>
        </w:rPr>
        <w:t>Cisternas:</w:t>
      </w:r>
      <w:r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Son dilataciones del espacio subaracnoideo ubicadas en aquellos sitios donde el SNC esta sometido a mayor tracción y posibles a golpes. </w:t>
      </w:r>
    </w:p>
    <w:p w:rsidR="00552EC6" w:rsidRDefault="00552EC6">
      <w:pPr>
        <w:rPr>
          <w:rFonts w:ascii="Comic Sans MS" w:hAnsi="Comic Sans MS"/>
          <w:sz w:val="20"/>
          <w:szCs w:val="20"/>
        </w:rPr>
      </w:pPr>
    </w:p>
    <w:p w:rsidR="00552EC6" w:rsidRDefault="00552EC6">
      <w:pPr>
        <w:rPr>
          <w:rFonts w:ascii="Comic Sans MS" w:hAnsi="Comic Sans MS"/>
          <w:sz w:val="20"/>
          <w:szCs w:val="20"/>
        </w:rPr>
      </w:pPr>
    </w:p>
    <w:p w:rsidR="00552EC6" w:rsidRDefault="00552EC6">
      <w:pPr>
        <w:rPr>
          <w:rFonts w:ascii="Comic Sans MS" w:hAnsi="Comic Sans MS"/>
          <w:sz w:val="20"/>
          <w:szCs w:val="20"/>
        </w:rPr>
      </w:pPr>
    </w:p>
    <w:p w:rsidR="00552EC6" w:rsidRDefault="00552EC6">
      <w:pPr>
        <w:rPr>
          <w:rFonts w:ascii="Comic Sans MS" w:hAnsi="Comic Sans MS"/>
          <w:sz w:val="20"/>
          <w:szCs w:val="20"/>
        </w:rPr>
      </w:pPr>
    </w:p>
    <w:p w:rsidR="00552EC6" w:rsidRDefault="00552EC6">
      <w:pPr>
        <w:rPr>
          <w:rFonts w:ascii="Comic Sans MS" w:hAnsi="Comic Sans MS"/>
          <w:sz w:val="20"/>
          <w:szCs w:val="20"/>
        </w:rPr>
      </w:pPr>
    </w:p>
    <w:p w:rsidR="00552EC6" w:rsidRDefault="00552EC6">
      <w:pPr>
        <w:rPr>
          <w:rFonts w:ascii="Comic Sans MS" w:hAnsi="Comic Sans MS"/>
          <w:sz w:val="20"/>
          <w:szCs w:val="20"/>
        </w:rPr>
      </w:pPr>
    </w:p>
    <w:p w:rsidR="00552EC6" w:rsidRDefault="00552EC6">
      <w:pPr>
        <w:rPr>
          <w:rFonts w:ascii="Comic Sans MS" w:hAnsi="Comic Sans MS"/>
          <w:sz w:val="20"/>
          <w:szCs w:val="20"/>
        </w:rPr>
      </w:pPr>
    </w:p>
    <w:sectPr w:rsidR="00552E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F6109"/>
    <w:multiLevelType w:val="hybridMultilevel"/>
    <w:tmpl w:val="BBD0D02C"/>
    <w:lvl w:ilvl="0" w:tplc="8BB2944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A0"/>
    <w:rsid w:val="00003B3E"/>
    <w:rsid w:val="00127344"/>
    <w:rsid w:val="001C64A0"/>
    <w:rsid w:val="0029480E"/>
    <w:rsid w:val="00470B9C"/>
    <w:rsid w:val="00552EC6"/>
    <w:rsid w:val="00666FF9"/>
    <w:rsid w:val="006F5542"/>
    <w:rsid w:val="00FC2E67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4D26B-3FD1-4528-84DF-8C4F2E50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VENTRICULAR</vt:lpstr>
    </vt:vector>
  </TitlesOfParts>
  <Company>Te : 0343-156239032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VENTRICULAR</dc:title>
  <dc:subject/>
  <dc:creator>Cybor Data</dc:creator>
  <cp:keywords/>
  <dc:description/>
  <cp:lastModifiedBy>Daiana Actis</cp:lastModifiedBy>
  <cp:revision>2</cp:revision>
  <dcterms:created xsi:type="dcterms:W3CDTF">2017-04-26T10:43:00Z</dcterms:created>
  <dcterms:modified xsi:type="dcterms:W3CDTF">2017-04-26T10:43:00Z</dcterms:modified>
</cp:coreProperties>
</file>